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80" w:rsidRDefault="002C13CF" w:rsidP="007A4F80">
      <w:pPr>
        <w:jc w:val="center"/>
        <w:rPr>
          <w:rFonts w:ascii="Malgun Gothic" w:eastAsia="Malgun Gothic" w:hAnsi="Malgun Gothic" w:cs="Courier New"/>
          <w:b/>
          <w:sz w:val="32"/>
        </w:rPr>
      </w:pPr>
      <w:r w:rsidRPr="002C13CF">
        <w:rPr>
          <w:rFonts w:ascii="Malgun Gothic" w:eastAsia="Malgun Gothic" w:hAnsi="Malgun Gothic" w:cs="Courier New"/>
          <w:b/>
          <w:sz w:val="32"/>
        </w:rPr>
        <w:t>Application form</w:t>
      </w:r>
      <w:r w:rsidR="00620B85">
        <w:rPr>
          <w:rFonts w:ascii="Malgun Gothic" w:eastAsia="Malgun Gothic" w:hAnsi="Malgun Gothic" w:cs="Courier New"/>
          <w:b/>
          <w:sz w:val="32"/>
        </w:rPr>
        <w:t xml:space="preserve"> </w:t>
      </w:r>
    </w:p>
    <w:p w:rsidR="002C13CF" w:rsidRPr="00E35B9C" w:rsidRDefault="002C13CF" w:rsidP="007A4F80">
      <w:pPr>
        <w:spacing w:line="240" w:lineRule="auto"/>
        <w:rPr>
          <w:rFonts w:ascii="Malgun Gothic" w:eastAsia="Malgun Gothic" w:hAnsi="Malgun Gothic" w:cs="Courier New"/>
          <w:b/>
        </w:rPr>
      </w:pPr>
      <w:r w:rsidRPr="00E35B9C">
        <w:rPr>
          <w:rFonts w:ascii="Malgun Gothic" w:eastAsia="Malgun Gothic" w:hAnsi="Malgun Gothic" w:cs="Courier New"/>
        </w:rPr>
        <w:t xml:space="preserve">Name of </w:t>
      </w:r>
      <w:r w:rsidR="00620B85" w:rsidRPr="00E35B9C">
        <w:rPr>
          <w:rFonts w:ascii="Malgun Gothic" w:eastAsia="Malgun Gothic" w:hAnsi="Malgun Gothic" w:cs="Courier New"/>
        </w:rPr>
        <w:t>organization:</w:t>
      </w:r>
    </w:p>
    <w:p w:rsidR="002C13CF" w:rsidRPr="00E35B9C" w:rsidRDefault="002C13CF" w:rsidP="007A4F80">
      <w:pPr>
        <w:spacing w:line="240" w:lineRule="auto"/>
        <w:rPr>
          <w:rFonts w:ascii="Malgun Gothic" w:eastAsia="Malgun Gothic" w:hAnsi="Malgun Gothic" w:cs="Courier New"/>
        </w:rPr>
      </w:pPr>
      <w:r w:rsidRPr="00E35B9C">
        <w:rPr>
          <w:rFonts w:ascii="Malgun Gothic" w:eastAsia="Malgun Gothic" w:hAnsi="Malgun Gothic" w:cs="Courier New"/>
        </w:rPr>
        <w:t xml:space="preserve">Name of </w:t>
      </w:r>
      <w:r w:rsidR="00620B85" w:rsidRPr="00E35B9C">
        <w:rPr>
          <w:rFonts w:ascii="Malgun Gothic" w:eastAsia="Malgun Gothic" w:hAnsi="Malgun Gothic" w:cs="Courier New"/>
        </w:rPr>
        <w:t>CEO</w:t>
      </w:r>
      <w:r w:rsidR="007A4F80" w:rsidRPr="00E35B9C">
        <w:rPr>
          <w:rFonts w:ascii="Malgun Gothic" w:eastAsia="Malgun Gothic" w:hAnsi="Malgun Gothic" w:cs="Courier New"/>
        </w:rPr>
        <w:t xml:space="preserve"> / Head of the organization</w:t>
      </w:r>
      <w:r w:rsidR="00620B85" w:rsidRPr="00E35B9C">
        <w:rPr>
          <w:rFonts w:ascii="Malgun Gothic" w:eastAsia="Malgun Gothic" w:hAnsi="Malgun Gothic" w:cs="Courier New"/>
        </w:rPr>
        <w:t>:</w:t>
      </w:r>
    </w:p>
    <w:p w:rsidR="002C13CF" w:rsidRPr="00E35B9C" w:rsidRDefault="002C13CF" w:rsidP="007A4F80">
      <w:pPr>
        <w:spacing w:line="240" w:lineRule="auto"/>
        <w:rPr>
          <w:rFonts w:ascii="Malgun Gothic" w:eastAsia="Malgun Gothic" w:hAnsi="Malgun Gothic" w:cs="Courier New"/>
        </w:rPr>
      </w:pPr>
      <w:r w:rsidRPr="00E35B9C">
        <w:rPr>
          <w:rFonts w:ascii="Malgun Gothic" w:eastAsia="Malgun Gothic" w:hAnsi="Malgun Gothic" w:cs="Courier New"/>
        </w:rPr>
        <w:t>Address:</w:t>
      </w:r>
    </w:p>
    <w:p w:rsidR="00AB76DA" w:rsidRPr="00E35B9C" w:rsidRDefault="002C13CF" w:rsidP="007A4F80">
      <w:pPr>
        <w:spacing w:line="240" w:lineRule="auto"/>
        <w:rPr>
          <w:rFonts w:ascii="Malgun Gothic" w:eastAsia="Malgun Gothic" w:hAnsi="Malgun Gothic" w:cs="Courier New"/>
        </w:rPr>
      </w:pPr>
      <w:r w:rsidRPr="00E35B9C">
        <w:rPr>
          <w:rFonts w:ascii="Malgun Gothic" w:eastAsia="Malgun Gothic" w:hAnsi="Malgun Gothic" w:cs="Courier New"/>
        </w:rPr>
        <w:t>Telephone:</w:t>
      </w:r>
      <w:r w:rsidR="00AB76DA" w:rsidRPr="00E35B9C">
        <w:rPr>
          <w:rFonts w:ascii="Malgun Gothic" w:eastAsia="Malgun Gothic" w:hAnsi="Malgun Gothic" w:cs="Courier New"/>
        </w:rPr>
        <w:t xml:space="preserve">                                                     </w:t>
      </w:r>
      <w:r w:rsidR="00AB76DA" w:rsidRPr="00E35B9C">
        <w:rPr>
          <w:rFonts w:ascii="Malgun Gothic" w:eastAsia="Malgun Gothic" w:hAnsi="Malgun Gothic" w:cs="Courier New"/>
        </w:rPr>
        <w:t>Fax:</w:t>
      </w:r>
    </w:p>
    <w:p w:rsidR="002C13CF" w:rsidRPr="00E35B9C" w:rsidRDefault="002C13CF" w:rsidP="007A4F80">
      <w:pPr>
        <w:spacing w:line="240" w:lineRule="auto"/>
        <w:rPr>
          <w:rFonts w:ascii="Malgun Gothic" w:eastAsia="Malgun Gothic" w:hAnsi="Malgun Gothic" w:cs="Courier New"/>
        </w:rPr>
      </w:pPr>
    </w:p>
    <w:p w:rsidR="002C13CF" w:rsidRPr="00E35B9C" w:rsidRDefault="002C13CF" w:rsidP="007A4F80">
      <w:pPr>
        <w:spacing w:line="240" w:lineRule="auto"/>
        <w:rPr>
          <w:rFonts w:ascii="Malgun Gothic" w:eastAsia="Malgun Gothic" w:hAnsi="Malgun Gothic" w:cs="Courier New"/>
        </w:rPr>
      </w:pPr>
      <w:r w:rsidRPr="00E35B9C">
        <w:rPr>
          <w:rFonts w:ascii="Malgun Gothic" w:eastAsia="Malgun Gothic" w:hAnsi="Malgun Gothic" w:cs="Courier New"/>
        </w:rPr>
        <w:t>Type of industry:</w:t>
      </w:r>
    </w:p>
    <w:p w:rsidR="00620B85" w:rsidRPr="00E35B9C" w:rsidRDefault="00620B85" w:rsidP="007A4F80">
      <w:pPr>
        <w:spacing w:line="240" w:lineRule="auto"/>
        <w:rPr>
          <w:rFonts w:ascii="Malgun Gothic" w:eastAsia="Malgun Gothic" w:hAnsi="Malgun Gothic" w:cs="Courier New"/>
        </w:rPr>
      </w:pPr>
      <w:r w:rsidRPr="00E35B9C">
        <w:rPr>
          <w:rFonts w:ascii="Malgun Gothic" w:eastAsia="Malgun Gothic" w:hAnsi="Malgun Gothic" w:cs="Courier New"/>
        </w:rPr>
        <w:t>Product range:</w:t>
      </w:r>
    </w:p>
    <w:p w:rsidR="002C13CF" w:rsidRPr="00E35B9C" w:rsidRDefault="002C13CF" w:rsidP="007A4F80">
      <w:pPr>
        <w:spacing w:line="240" w:lineRule="auto"/>
        <w:rPr>
          <w:rFonts w:ascii="Malgun Gothic" w:eastAsia="Malgun Gothic" w:hAnsi="Malgun Gothic" w:cs="Courier New"/>
        </w:rPr>
      </w:pPr>
      <w:r w:rsidRPr="00E35B9C">
        <w:rPr>
          <w:rFonts w:ascii="Malgun Gothic" w:eastAsia="Malgun Gothic" w:hAnsi="Malgun Gothic" w:cs="Courier New"/>
        </w:rPr>
        <w:t>Number of employees:</w:t>
      </w:r>
    </w:p>
    <w:p w:rsidR="002C13CF" w:rsidRPr="00E35B9C" w:rsidRDefault="002C13CF" w:rsidP="007A4F80">
      <w:pPr>
        <w:spacing w:line="240" w:lineRule="auto"/>
        <w:rPr>
          <w:rFonts w:ascii="Malgun Gothic" w:eastAsia="Malgun Gothic" w:hAnsi="Malgun Gothic" w:cs="Courier New"/>
        </w:rPr>
      </w:pPr>
      <w:r w:rsidRPr="00E35B9C">
        <w:rPr>
          <w:rFonts w:ascii="Malgun Gothic" w:eastAsia="Malgun Gothic" w:hAnsi="Malgun Gothic" w:cs="Courier New"/>
        </w:rPr>
        <w:t>Year of establishment of industry:</w:t>
      </w:r>
    </w:p>
    <w:p w:rsidR="00AB76DA" w:rsidRPr="00E35B9C" w:rsidRDefault="00AB76DA" w:rsidP="007A4F80">
      <w:pPr>
        <w:spacing w:line="240" w:lineRule="auto"/>
        <w:rPr>
          <w:rFonts w:ascii="Malgun Gothic" w:eastAsia="Malgun Gothic" w:hAnsi="Malgun Gothic" w:cs="Courier New"/>
        </w:rPr>
      </w:pPr>
    </w:p>
    <w:p w:rsidR="002C13CF" w:rsidRPr="00E35B9C" w:rsidRDefault="00620B85" w:rsidP="007A4F80">
      <w:pPr>
        <w:spacing w:line="240" w:lineRule="auto"/>
        <w:rPr>
          <w:rFonts w:ascii="Malgun Gothic" w:eastAsia="Malgun Gothic" w:hAnsi="Malgun Gothic" w:cs="Courier New"/>
        </w:rPr>
      </w:pPr>
      <w:r w:rsidRPr="00E35B9C">
        <w:rPr>
          <w:rFonts w:ascii="Malgun Gothic" w:eastAsia="Malgun Gothic" w:hAnsi="Malgun Gothic" w:cs="Courier New"/>
        </w:rPr>
        <w:t>Name of c</w:t>
      </w:r>
      <w:r w:rsidR="002C13CF" w:rsidRPr="00E35B9C">
        <w:rPr>
          <w:rFonts w:ascii="Malgun Gothic" w:eastAsia="Malgun Gothic" w:hAnsi="Malgun Gothic" w:cs="Courier New"/>
        </w:rPr>
        <w:t>ontact person:</w:t>
      </w:r>
    </w:p>
    <w:p w:rsidR="002C13CF" w:rsidRPr="00E35B9C" w:rsidRDefault="00AB76DA" w:rsidP="007A4F80">
      <w:pPr>
        <w:spacing w:line="240" w:lineRule="auto"/>
        <w:rPr>
          <w:rFonts w:ascii="Malgun Gothic" w:eastAsia="Malgun Gothic" w:hAnsi="Malgun Gothic" w:cs="Courier New"/>
        </w:rPr>
      </w:pPr>
      <w:r w:rsidRPr="00E35B9C">
        <w:rPr>
          <w:rFonts w:ascii="Malgun Gothic" w:eastAsia="Malgun Gothic" w:hAnsi="Malgun Gothic" w:cs="Courier New"/>
        </w:rPr>
        <w:t>Mobile Number</w:t>
      </w:r>
      <w:r w:rsidR="002C13CF" w:rsidRPr="00E35B9C">
        <w:rPr>
          <w:rFonts w:ascii="Malgun Gothic" w:eastAsia="Malgun Gothic" w:hAnsi="Malgun Gothic" w:cs="Courier New"/>
        </w:rPr>
        <w:t>:</w:t>
      </w:r>
    </w:p>
    <w:p w:rsidR="002C13CF" w:rsidRPr="00E35B9C" w:rsidRDefault="00620B85" w:rsidP="007A4F80">
      <w:pPr>
        <w:spacing w:line="240" w:lineRule="auto"/>
        <w:rPr>
          <w:rFonts w:ascii="Malgun Gothic" w:eastAsia="Malgun Gothic" w:hAnsi="Malgun Gothic" w:cs="Courier New"/>
        </w:rPr>
      </w:pPr>
      <w:r w:rsidRPr="00E35B9C">
        <w:rPr>
          <w:rFonts w:ascii="Malgun Gothic" w:eastAsia="Malgun Gothic" w:hAnsi="Malgun Gothic" w:cs="Courier New"/>
        </w:rPr>
        <w:t>Email:</w:t>
      </w:r>
    </w:p>
    <w:p w:rsidR="007A4F80" w:rsidRPr="00E35B9C" w:rsidRDefault="007A4F80" w:rsidP="007A4F80">
      <w:pPr>
        <w:spacing w:line="240" w:lineRule="auto"/>
        <w:jc w:val="center"/>
        <w:rPr>
          <w:rFonts w:ascii="Malgun Gothic" w:eastAsia="Malgun Gothic" w:hAnsi="Malgun Gothic" w:cs="Courier New"/>
          <w:b/>
          <w:bCs/>
          <w:u w:val="single"/>
        </w:rPr>
      </w:pPr>
      <w:r w:rsidRPr="00E35B9C">
        <w:rPr>
          <w:rFonts w:ascii="Malgun Gothic" w:eastAsia="Malgun Gothic" w:hAnsi="Malgun Gothic" w:cs="Courier New"/>
          <w:b/>
          <w:bCs/>
          <w:u w:val="single"/>
        </w:rPr>
        <w:t>Declaration</w:t>
      </w:r>
    </w:p>
    <w:p w:rsidR="007A4F80" w:rsidRDefault="007A4F80" w:rsidP="007A4F80">
      <w:pPr>
        <w:spacing w:line="240" w:lineRule="auto"/>
        <w:rPr>
          <w:rFonts w:ascii="Malgun Gothic" w:eastAsia="Malgun Gothic" w:hAnsi="Malgun Gothic" w:cs="Courier New"/>
        </w:rPr>
      </w:pPr>
      <w:r w:rsidRPr="00E35B9C">
        <w:rPr>
          <w:rFonts w:ascii="Malgun Gothic" w:eastAsia="Malgun Gothic" w:hAnsi="Malgun Gothic" w:cs="Courier New"/>
        </w:rPr>
        <w:t>Hereby I declare that ……………………………………………………</w:t>
      </w:r>
      <w:proofErr w:type="gramStart"/>
      <w:r w:rsidRPr="00E35B9C">
        <w:rPr>
          <w:rFonts w:ascii="Malgun Gothic" w:eastAsia="Malgun Gothic" w:hAnsi="Malgun Gothic" w:cs="Courier New"/>
        </w:rPr>
        <w:t>…..</w:t>
      </w:r>
      <w:proofErr w:type="gramEnd"/>
      <w:r w:rsidRPr="00E35B9C">
        <w:rPr>
          <w:rFonts w:ascii="Malgun Gothic" w:eastAsia="Malgun Gothic" w:hAnsi="Malgun Gothic" w:cs="Courier New"/>
        </w:rPr>
        <w:t xml:space="preserve"> (Name of the company) is committed to participate to the project entitled </w:t>
      </w:r>
      <w:r w:rsidRPr="00E35B9C">
        <w:rPr>
          <w:rFonts w:ascii="Malgun Gothic" w:eastAsia="Malgun Gothic" w:hAnsi="Malgun Gothic" w:cs="Courier New"/>
        </w:rPr>
        <w:t>Implementation of Eco Innovation under the project “Global Best Practices on Emerging Chemical Policy Issues of Concern Under the Strategic Approach to International Chemicals Management – Component 2</w:t>
      </w:r>
      <w:r w:rsidRPr="00E35B9C">
        <w:rPr>
          <w:rFonts w:ascii="Malgun Gothic" w:eastAsia="Malgun Gothic" w:hAnsi="Malgun Gothic" w:cs="Courier New"/>
        </w:rPr>
        <w:t>””.</w:t>
      </w:r>
    </w:p>
    <w:p w:rsidR="00E35B9C" w:rsidRPr="00E35B9C" w:rsidRDefault="00E35B9C" w:rsidP="007A4F80">
      <w:pPr>
        <w:spacing w:line="240" w:lineRule="auto"/>
        <w:rPr>
          <w:rFonts w:ascii="Malgun Gothic" w:eastAsia="Malgun Gothic" w:hAnsi="Malgun Gothic" w:cs="Courier New"/>
        </w:rPr>
      </w:pPr>
      <w:bookmarkStart w:id="0" w:name="_GoBack"/>
      <w:bookmarkEnd w:id="0"/>
    </w:p>
    <w:p w:rsidR="002C13CF" w:rsidRPr="00E35B9C" w:rsidRDefault="002C13CF" w:rsidP="007A4F80">
      <w:pPr>
        <w:spacing w:line="240" w:lineRule="auto"/>
        <w:rPr>
          <w:rFonts w:ascii="Malgun Gothic" w:eastAsia="Malgun Gothic" w:hAnsi="Malgun Gothic" w:cs="Courier New"/>
        </w:rPr>
      </w:pPr>
      <w:r w:rsidRPr="00E35B9C">
        <w:rPr>
          <w:rFonts w:ascii="Malgun Gothic" w:eastAsia="Malgun Gothic" w:hAnsi="Malgun Gothic" w:cs="Courier New"/>
        </w:rPr>
        <w:t>Date:</w:t>
      </w:r>
      <w:r w:rsidRPr="00E35B9C">
        <w:rPr>
          <w:rFonts w:ascii="Malgun Gothic" w:eastAsia="Malgun Gothic" w:hAnsi="Malgun Gothic" w:cs="Courier New"/>
        </w:rPr>
        <w:tab/>
      </w:r>
      <w:r w:rsidRPr="00E35B9C">
        <w:rPr>
          <w:rFonts w:ascii="Malgun Gothic" w:eastAsia="Malgun Gothic" w:hAnsi="Malgun Gothic" w:cs="Courier New"/>
        </w:rPr>
        <w:tab/>
      </w:r>
      <w:r w:rsidRPr="00E35B9C">
        <w:rPr>
          <w:rFonts w:ascii="Malgun Gothic" w:eastAsia="Malgun Gothic" w:hAnsi="Malgun Gothic" w:cs="Courier New"/>
        </w:rPr>
        <w:tab/>
      </w:r>
      <w:r w:rsidRPr="00E35B9C">
        <w:rPr>
          <w:rFonts w:ascii="Malgun Gothic" w:eastAsia="Malgun Gothic" w:hAnsi="Malgun Gothic" w:cs="Courier New"/>
        </w:rPr>
        <w:tab/>
        <w:t>Signature</w:t>
      </w:r>
      <w:r w:rsidR="00620B85" w:rsidRPr="00E35B9C">
        <w:rPr>
          <w:rFonts w:ascii="Malgun Gothic" w:eastAsia="Malgun Gothic" w:hAnsi="Malgun Gothic" w:cs="Courier New"/>
        </w:rPr>
        <w:t xml:space="preserve"> of CEO</w:t>
      </w:r>
      <w:r w:rsidR="007A4F80" w:rsidRPr="00E35B9C">
        <w:rPr>
          <w:rFonts w:ascii="Malgun Gothic" w:eastAsia="Malgun Gothic" w:hAnsi="Malgun Gothic" w:cs="Courier New"/>
        </w:rPr>
        <w:t xml:space="preserve"> / </w:t>
      </w:r>
      <w:r w:rsidR="007A4F80" w:rsidRPr="00E35B9C">
        <w:rPr>
          <w:rFonts w:ascii="Malgun Gothic" w:eastAsia="Malgun Gothic" w:hAnsi="Malgun Gothic" w:cs="Courier New"/>
        </w:rPr>
        <w:t>Head of the organization</w:t>
      </w:r>
      <w:r w:rsidRPr="00E35B9C">
        <w:rPr>
          <w:rFonts w:ascii="Malgun Gothic" w:eastAsia="Malgun Gothic" w:hAnsi="Malgun Gothic" w:cs="Courier New"/>
        </w:rPr>
        <w:t>:</w:t>
      </w:r>
    </w:p>
    <w:p w:rsidR="00A67E35" w:rsidRDefault="00A67E35" w:rsidP="007A4F80">
      <w:pPr>
        <w:spacing w:line="240" w:lineRule="auto"/>
      </w:pPr>
    </w:p>
    <w:sectPr w:rsidR="00A67E35" w:rsidSect="00AF38D8">
      <w:headerReference w:type="default" r:id="rId7"/>
      <w:footerReference w:type="default" r:id="rId8"/>
      <w:pgSz w:w="11907" w:h="16839" w:code="9"/>
      <w:pgMar w:top="1211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0D" w:rsidRDefault="00954D0D" w:rsidP="002C13CF">
      <w:pPr>
        <w:spacing w:after="0" w:line="240" w:lineRule="auto"/>
      </w:pPr>
      <w:r>
        <w:separator/>
      </w:r>
    </w:p>
  </w:endnote>
  <w:endnote w:type="continuationSeparator" w:id="0">
    <w:p w:rsidR="00954D0D" w:rsidRDefault="00954D0D" w:rsidP="002C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CF" w:rsidRDefault="002C13CF">
    <w:pPr>
      <w:pStyle w:val="Footer"/>
    </w:pPr>
    <w:r w:rsidRPr="002C13CF">
      <w:rPr>
        <w:noProof/>
        <w:lang w:val="en-GB" w:eastAsia="en-GB" w:bidi="si-L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-741045</wp:posOffset>
          </wp:positionH>
          <wp:positionV relativeFrom="paragraph">
            <wp:posOffset>-690245</wp:posOffset>
          </wp:positionV>
          <wp:extent cx="7305675" cy="1258570"/>
          <wp:effectExtent l="19050" t="0" r="9525" b="0"/>
          <wp:wrapTopAndBottom/>
          <wp:docPr id="3" name="Picture 2" descr="F:\Writeup\images\image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Writeup\images\images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1258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0D" w:rsidRDefault="00954D0D" w:rsidP="002C13CF">
      <w:pPr>
        <w:spacing w:after="0" w:line="240" w:lineRule="auto"/>
      </w:pPr>
      <w:r>
        <w:separator/>
      </w:r>
    </w:p>
  </w:footnote>
  <w:footnote w:type="continuationSeparator" w:id="0">
    <w:p w:rsidR="00954D0D" w:rsidRDefault="00954D0D" w:rsidP="002C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CF" w:rsidRDefault="00620B85" w:rsidP="00620B85">
    <w:pPr>
      <w:pStyle w:val="Header"/>
      <w:ind w:left="-720"/>
      <w:jc w:val="right"/>
    </w:pPr>
    <w:r w:rsidRPr="002C13CF">
      <w:rPr>
        <w:noProof/>
        <w:lang w:val="en-GB" w:eastAsia="en-GB" w:bidi="si-LK"/>
      </w:rPr>
      <w:drawing>
        <wp:inline distT="0" distB="0" distL="0" distR="0" wp14:anchorId="53DB1481" wp14:editId="16AE7999">
          <wp:extent cx="5728970" cy="48575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9723" t="34933" r="10148" b="56624"/>
                  <a:stretch/>
                </pic:blipFill>
                <pic:spPr bwMode="auto">
                  <a:xfrm>
                    <a:off x="0" y="0"/>
                    <a:ext cx="5732145" cy="4860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CF"/>
    <w:rsid w:val="002C13CF"/>
    <w:rsid w:val="00330705"/>
    <w:rsid w:val="003A3C0A"/>
    <w:rsid w:val="003F3938"/>
    <w:rsid w:val="00620B85"/>
    <w:rsid w:val="007A4F80"/>
    <w:rsid w:val="008B31AC"/>
    <w:rsid w:val="00954D0D"/>
    <w:rsid w:val="00A67E35"/>
    <w:rsid w:val="00AB76DA"/>
    <w:rsid w:val="00AF38D8"/>
    <w:rsid w:val="00E35B9C"/>
    <w:rsid w:val="00E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E613D"/>
  <w15:docId w15:val="{8742AC9A-6E86-41FB-A47E-4C56FA49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3CF"/>
  </w:style>
  <w:style w:type="paragraph" w:styleId="Footer">
    <w:name w:val="footer"/>
    <w:basedOn w:val="Normal"/>
    <w:link w:val="FooterChar"/>
    <w:uiPriority w:val="99"/>
    <w:unhideWhenUsed/>
    <w:rsid w:val="002C1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650E-E008-4B15-9ACC-BBD6B0E8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Sachira</dc:creator>
  <cp:lastModifiedBy>ASUS</cp:lastModifiedBy>
  <cp:revision>5</cp:revision>
  <cp:lastPrinted>2021-03-12T10:41:00Z</cp:lastPrinted>
  <dcterms:created xsi:type="dcterms:W3CDTF">2021-03-12T09:53:00Z</dcterms:created>
  <dcterms:modified xsi:type="dcterms:W3CDTF">2021-03-12T10:59:00Z</dcterms:modified>
</cp:coreProperties>
</file>